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62B" w:rsidRDefault="0002162B" w:rsidP="004760B0">
      <w:pPr>
        <w:tabs>
          <w:tab w:val="left" w:pos="1965"/>
        </w:tabs>
      </w:pPr>
      <w:r>
        <w:tab/>
      </w:r>
    </w:p>
    <w:p w:rsidR="0002162B" w:rsidRDefault="00813D30" w:rsidP="00813D30">
      <w:pPr>
        <w:jc w:val="right"/>
      </w:pPr>
      <w:r>
        <w:t xml:space="preserve">Poznań, </w:t>
      </w:r>
      <w:r w:rsidR="00604BDE">
        <w:t xml:space="preserve">28 lutego </w:t>
      </w:r>
      <w:r>
        <w:t>202</w:t>
      </w:r>
      <w:r w:rsidR="00604BDE">
        <w:t>2</w:t>
      </w:r>
      <w:r>
        <w:t xml:space="preserve"> </w:t>
      </w:r>
    </w:p>
    <w:p w:rsidR="00813D30" w:rsidRPr="00427B80" w:rsidRDefault="00813D30" w:rsidP="00813D30">
      <w:pPr>
        <w:jc w:val="center"/>
        <w:rPr>
          <w:b/>
        </w:rPr>
      </w:pPr>
      <w:r w:rsidRPr="00427B80">
        <w:rPr>
          <w:b/>
        </w:rPr>
        <w:t xml:space="preserve">HARMONOGRAM  </w:t>
      </w:r>
    </w:p>
    <w:p w:rsidR="00813D30" w:rsidRDefault="00813D30" w:rsidP="00813D30">
      <w:pPr>
        <w:jc w:val="center"/>
      </w:pPr>
      <w:r>
        <w:t>zajęć z projektowania uniwersalnego MODUŁ II</w:t>
      </w:r>
      <w:r w:rsidR="00604BDE">
        <w:t>I</w:t>
      </w:r>
      <w:r>
        <w:t xml:space="preserve"> kierunek </w:t>
      </w:r>
      <w:r w:rsidR="00604BDE">
        <w:t xml:space="preserve">BUDOWNICTWO, </w:t>
      </w:r>
      <w:r w:rsidR="00604BDE">
        <w:br/>
        <w:t>INŻYNIERIA ŚRODOWISKA – studia II stopnia</w:t>
      </w:r>
      <w:r w:rsidR="00EF2010">
        <w:t xml:space="preserve"> (interdyscyplinarny projekt)</w:t>
      </w:r>
    </w:p>
    <w:p w:rsidR="00427B80" w:rsidRDefault="00427B80" w:rsidP="00813D30">
      <w:pPr>
        <w:jc w:val="center"/>
      </w:pPr>
    </w:p>
    <w:tbl>
      <w:tblPr>
        <w:tblStyle w:val="Tabela-Siatka1"/>
        <w:tblW w:w="0" w:type="auto"/>
        <w:tblInd w:w="-5" w:type="dxa"/>
        <w:tblLook w:val="04A0" w:firstRow="1" w:lastRow="0" w:firstColumn="1" w:lastColumn="0" w:noHBand="0" w:noVBand="1"/>
      </w:tblPr>
      <w:tblGrid>
        <w:gridCol w:w="862"/>
        <w:gridCol w:w="3391"/>
        <w:gridCol w:w="2268"/>
        <w:gridCol w:w="2835"/>
      </w:tblGrid>
      <w:tr w:rsidR="00427B80" w:rsidRPr="00427B80" w:rsidTr="00994A8C">
        <w:tc>
          <w:tcPr>
            <w:tcW w:w="862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>L.p.</w:t>
            </w:r>
          </w:p>
        </w:tc>
        <w:tc>
          <w:tcPr>
            <w:tcW w:w="3391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 xml:space="preserve">Imię nazwisko </w:t>
            </w:r>
            <w:r>
              <w:t>prowadzącego</w:t>
            </w:r>
          </w:p>
        </w:tc>
        <w:tc>
          <w:tcPr>
            <w:tcW w:w="2268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 xml:space="preserve">Data </w:t>
            </w:r>
            <w:r>
              <w:t>realizacji</w:t>
            </w:r>
          </w:p>
        </w:tc>
        <w:tc>
          <w:tcPr>
            <w:tcW w:w="2835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>Godziny</w:t>
            </w:r>
          </w:p>
        </w:tc>
      </w:tr>
      <w:tr w:rsidR="00C47F68" w:rsidRPr="00427B80" w:rsidTr="00994A8C">
        <w:tc>
          <w:tcPr>
            <w:tcW w:w="862" w:type="dxa"/>
          </w:tcPr>
          <w:p w:rsidR="00C47F68" w:rsidRPr="00427B80" w:rsidRDefault="005D05CD" w:rsidP="00C47F68">
            <w:pPr>
              <w:spacing w:after="0" w:line="240" w:lineRule="auto"/>
            </w:pPr>
            <w:r>
              <w:t>1</w:t>
            </w:r>
          </w:p>
        </w:tc>
        <w:tc>
          <w:tcPr>
            <w:tcW w:w="3391" w:type="dxa"/>
          </w:tcPr>
          <w:p w:rsidR="00C47F68" w:rsidRDefault="00C47F68" w:rsidP="00C47F68">
            <w:pPr>
              <w:spacing w:after="0" w:line="240" w:lineRule="auto"/>
            </w:pPr>
            <w:r>
              <w:t xml:space="preserve">dr hab. inż. Alina Pruss, prof. PP </w:t>
            </w:r>
          </w:p>
          <w:p w:rsidR="00C47F68" w:rsidRPr="00427B80" w:rsidRDefault="00C47F68" w:rsidP="00C47F68">
            <w:pPr>
              <w:spacing w:after="0" w:line="240" w:lineRule="auto"/>
            </w:pPr>
            <w:r>
              <w:t>dr inż. Marlena Kucz, prof. PP</w:t>
            </w:r>
          </w:p>
        </w:tc>
        <w:tc>
          <w:tcPr>
            <w:tcW w:w="2268" w:type="dxa"/>
          </w:tcPr>
          <w:p w:rsidR="00C47F68" w:rsidRDefault="00F45859" w:rsidP="00C47F68">
            <w:r>
              <w:t>18</w:t>
            </w:r>
            <w:r w:rsidR="00C47F68">
              <w:t xml:space="preserve"> maja 2022</w:t>
            </w:r>
          </w:p>
        </w:tc>
        <w:tc>
          <w:tcPr>
            <w:tcW w:w="2835" w:type="dxa"/>
          </w:tcPr>
          <w:p w:rsidR="00C47F68" w:rsidRDefault="00C47F68" w:rsidP="00C47F68">
            <w:pPr>
              <w:spacing w:after="0" w:line="240" w:lineRule="auto"/>
            </w:pPr>
            <w:r>
              <w:t xml:space="preserve">16.00 – </w:t>
            </w:r>
            <w:r w:rsidR="00D20A6A">
              <w:t>20.30</w:t>
            </w:r>
          </w:p>
          <w:p w:rsidR="00C47F68" w:rsidRPr="00427B80" w:rsidRDefault="00C47F68" w:rsidP="00D20A6A">
            <w:pPr>
              <w:spacing w:after="0" w:line="240" w:lineRule="auto"/>
            </w:pPr>
            <w:r>
              <w:t>(</w:t>
            </w:r>
            <w:r w:rsidR="00D20A6A">
              <w:t>6</w:t>
            </w:r>
            <w:r>
              <w:t xml:space="preserve"> h dydaktycznych) </w:t>
            </w:r>
          </w:p>
        </w:tc>
      </w:tr>
      <w:tr w:rsidR="00F45859" w:rsidRPr="00427B80" w:rsidTr="00994A8C">
        <w:tc>
          <w:tcPr>
            <w:tcW w:w="862" w:type="dxa"/>
          </w:tcPr>
          <w:p w:rsidR="00F45859" w:rsidRPr="00427B80" w:rsidRDefault="005D05CD" w:rsidP="00F45859">
            <w:pPr>
              <w:spacing w:after="0" w:line="240" w:lineRule="auto"/>
            </w:pPr>
            <w:r>
              <w:t>2</w:t>
            </w:r>
          </w:p>
        </w:tc>
        <w:tc>
          <w:tcPr>
            <w:tcW w:w="3391" w:type="dxa"/>
          </w:tcPr>
          <w:p w:rsidR="00F45859" w:rsidRDefault="00F45859" w:rsidP="00F45859">
            <w:pPr>
              <w:spacing w:after="0" w:line="240" w:lineRule="auto"/>
            </w:pPr>
            <w:r>
              <w:t xml:space="preserve">dr hab. inż. Alina Pruss, prof. PP </w:t>
            </w:r>
          </w:p>
          <w:p w:rsidR="00F45859" w:rsidRPr="00427B80" w:rsidRDefault="00F45859" w:rsidP="00F45859">
            <w:pPr>
              <w:spacing w:after="0" w:line="240" w:lineRule="auto"/>
            </w:pPr>
            <w:r>
              <w:t>dr inż. Marlena Kucz, prof. PP</w:t>
            </w:r>
          </w:p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  <w:r>
              <w:t>25</w:t>
            </w:r>
            <w:r>
              <w:t xml:space="preserve"> maja 2022</w:t>
            </w:r>
          </w:p>
        </w:tc>
        <w:tc>
          <w:tcPr>
            <w:tcW w:w="2835" w:type="dxa"/>
          </w:tcPr>
          <w:p w:rsidR="00F45859" w:rsidRDefault="00F45859" w:rsidP="00F45859">
            <w:pPr>
              <w:spacing w:after="0" w:line="240" w:lineRule="auto"/>
            </w:pPr>
            <w:r>
              <w:t>16.00 – 20.30</w:t>
            </w:r>
          </w:p>
          <w:p w:rsidR="00F45859" w:rsidRPr="00427B80" w:rsidRDefault="00F45859" w:rsidP="00F45859">
            <w:pPr>
              <w:spacing w:after="0" w:line="240" w:lineRule="auto"/>
            </w:pPr>
            <w:r>
              <w:t xml:space="preserve">(6 h dydaktycznych) </w:t>
            </w:r>
          </w:p>
        </w:tc>
      </w:tr>
      <w:tr w:rsidR="005D05CD" w:rsidRPr="00427B80" w:rsidTr="00994A8C">
        <w:tc>
          <w:tcPr>
            <w:tcW w:w="862" w:type="dxa"/>
          </w:tcPr>
          <w:p w:rsidR="005D05CD" w:rsidRPr="00427B80" w:rsidRDefault="005D05CD" w:rsidP="005D05CD">
            <w:pPr>
              <w:spacing w:after="0" w:line="240" w:lineRule="auto"/>
            </w:pPr>
            <w:r>
              <w:t>3</w:t>
            </w:r>
          </w:p>
        </w:tc>
        <w:tc>
          <w:tcPr>
            <w:tcW w:w="3391" w:type="dxa"/>
          </w:tcPr>
          <w:p w:rsidR="005D05CD" w:rsidRDefault="005D05CD" w:rsidP="005D05CD">
            <w:pPr>
              <w:spacing w:after="0" w:line="240" w:lineRule="auto"/>
            </w:pPr>
            <w:r>
              <w:t xml:space="preserve">dr hab. inż. Alina Pruss, prof. PP </w:t>
            </w:r>
          </w:p>
          <w:p w:rsidR="005D05CD" w:rsidRPr="00427B80" w:rsidRDefault="005D05CD" w:rsidP="005D05CD">
            <w:pPr>
              <w:spacing w:after="0" w:line="240" w:lineRule="auto"/>
            </w:pPr>
            <w:r>
              <w:t>dr inż. Marlena Kucz, prof. PP</w:t>
            </w:r>
          </w:p>
        </w:tc>
        <w:tc>
          <w:tcPr>
            <w:tcW w:w="2268" w:type="dxa"/>
          </w:tcPr>
          <w:p w:rsidR="005D05CD" w:rsidRPr="00427B80" w:rsidRDefault="005D05CD" w:rsidP="005D05CD">
            <w:pPr>
              <w:spacing w:after="0" w:line="240" w:lineRule="auto"/>
            </w:pPr>
            <w:r>
              <w:t>26</w:t>
            </w:r>
            <w:bookmarkStart w:id="0" w:name="_GoBack"/>
            <w:bookmarkEnd w:id="0"/>
            <w:r>
              <w:t xml:space="preserve"> maja 2022</w:t>
            </w:r>
          </w:p>
        </w:tc>
        <w:tc>
          <w:tcPr>
            <w:tcW w:w="2835" w:type="dxa"/>
          </w:tcPr>
          <w:p w:rsidR="005D05CD" w:rsidRDefault="005D05CD" w:rsidP="005D05CD">
            <w:pPr>
              <w:spacing w:after="0" w:line="240" w:lineRule="auto"/>
            </w:pPr>
            <w:r>
              <w:t>16.00 – 18.15</w:t>
            </w:r>
          </w:p>
          <w:p w:rsidR="005D05CD" w:rsidRPr="00427B80" w:rsidRDefault="005D05CD" w:rsidP="005D05CD">
            <w:pPr>
              <w:spacing w:after="0" w:line="240" w:lineRule="auto"/>
            </w:pPr>
            <w:r>
              <w:t xml:space="preserve">(3 h dydaktycznych) </w:t>
            </w:r>
          </w:p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5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6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7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Default="00F45859" w:rsidP="00F45859"/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8</w:t>
            </w:r>
          </w:p>
        </w:tc>
        <w:tc>
          <w:tcPr>
            <w:tcW w:w="3391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268" w:type="dxa"/>
          </w:tcPr>
          <w:p w:rsidR="00F45859" w:rsidRDefault="00F45859" w:rsidP="00F45859"/>
        </w:tc>
        <w:tc>
          <w:tcPr>
            <w:tcW w:w="2835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9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Default="00F45859" w:rsidP="00F45859"/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10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11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12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13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14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835" w:type="dxa"/>
          </w:tcPr>
          <w:p w:rsidR="00F45859" w:rsidRDefault="00F45859" w:rsidP="00F45859"/>
        </w:tc>
      </w:tr>
      <w:tr w:rsidR="00F45859" w:rsidRPr="00427B80" w:rsidTr="00994A8C">
        <w:tc>
          <w:tcPr>
            <w:tcW w:w="862" w:type="dxa"/>
          </w:tcPr>
          <w:p w:rsidR="00F45859" w:rsidRPr="00427B80" w:rsidRDefault="00F45859" w:rsidP="00F45859">
            <w:pPr>
              <w:spacing w:after="0" w:line="240" w:lineRule="auto"/>
            </w:pPr>
            <w:r w:rsidRPr="00427B80">
              <w:t>15</w:t>
            </w:r>
          </w:p>
        </w:tc>
        <w:tc>
          <w:tcPr>
            <w:tcW w:w="3391" w:type="dxa"/>
          </w:tcPr>
          <w:p w:rsidR="00F45859" w:rsidRDefault="00F45859" w:rsidP="00F45859"/>
        </w:tc>
        <w:tc>
          <w:tcPr>
            <w:tcW w:w="2268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  <w:tc>
          <w:tcPr>
            <w:tcW w:w="2835" w:type="dxa"/>
          </w:tcPr>
          <w:p w:rsidR="00F45859" w:rsidRPr="00427B80" w:rsidRDefault="00F45859" w:rsidP="00F45859">
            <w:pPr>
              <w:spacing w:after="0" w:line="240" w:lineRule="auto"/>
            </w:pPr>
          </w:p>
        </w:tc>
      </w:tr>
    </w:tbl>
    <w:p w:rsidR="00427B80" w:rsidRPr="00427B80" w:rsidRDefault="00427B80" w:rsidP="00427B80">
      <w:pPr>
        <w:spacing w:after="160" w:line="259" w:lineRule="auto"/>
      </w:pPr>
    </w:p>
    <w:p w:rsidR="00063B6F" w:rsidRDefault="00063B6F" w:rsidP="00427B80">
      <w:pPr>
        <w:spacing w:after="160" w:line="259" w:lineRule="auto"/>
      </w:pPr>
    </w:p>
    <w:p w:rsidR="00063B6F" w:rsidRDefault="00063B6F" w:rsidP="00063B6F">
      <w:pPr>
        <w:spacing w:after="0" w:line="240" w:lineRule="auto"/>
        <w:ind w:firstLine="6521"/>
      </w:pPr>
      <w:r>
        <w:t>…………………………………</w:t>
      </w:r>
    </w:p>
    <w:p w:rsidR="00063B6F" w:rsidRDefault="00063B6F" w:rsidP="00063B6F">
      <w:pPr>
        <w:spacing w:after="0" w:line="240" w:lineRule="auto"/>
        <w:ind w:firstLine="6521"/>
      </w:pPr>
      <w:r>
        <w:t xml:space="preserve">Dr inż. arch. Agata Gawlak </w:t>
      </w:r>
    </w:p>
    <w:p w:rsidR="00427B80" w:rsidRPr="00427B80" w:rsidRDefault="00063B6F" w:rsidP="00063B6F">
      <w:pPr>
        <w:spacing w:after="0" w:line="240" w:lineRule="auto"/>
        <w:ind w:firstLine="6521"/>
      </w:pPr>
      <w:r>
        <w:t xml:space="preserve">Kierownik projektu </w:t>
      </w:r>
    </w:p>
    <w:p w:rsidR="00427B80" w:rsidRDefault="00427B80" w:rsidP="00427B80">
      <w:pPr>
        <w:spacing w:after="160" w:line="259" w:lineRule="auto"/>
      </w:pPr>
    </w:p>
    <w:p w:rsidR="004C2965" w:rsidRDefault="004C2965" w:rsidP="004C2965">
      <w:pPr>
        <w:jc w:val="right"/>
      </w:pPr>
    </w:p>
    <w:sectPr w:rsidR="004C2965" w:rsidSect="00523E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B46" w:rsidRDefault="001B2B46" w:rsidP="009F2BD1">
      <w:pPr>
        <w:spacing w:after="0" w:line="240" w:lineRule="auto"/>
      </w:pPr>
      <w:r>
        <w:separator/>
      </w:r>
    </w:p>
  </w:endnote>
  <w:endnote w:type="continuationSeparator" w:id="0">
    <w:p w:rsidR="001B2B46" w:rsidRDefault="001B2B46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965" w:rsidRDefault="004C296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965" w:rsidRPr="00523E79" w:rsidRDefault="004C2965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260"/>
    </w:tblGrid>
    <w:tr w:rsidR="004C2965" w:rsidRPr="000D4FC9" w:rsidTr="000D4FC9">
      <w:tc>
        <w:tcPr>
          <w:tcW w:w="10173" w:type="dxa"/>
        </w:tcPr>
        <w:p w:rsidR="004C2965" w:rsidRPr="000D4FC9" w:rsidRDefault="004C2965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6457950" cy="762000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2965" w:rsidRDefault="004C2965">
    <w:pPr>
      <w:pStyle w:val="Stopka"/>
    </w:pPr>
  </w:p>
  <w:p w:rsidR="004C2965" w:rsidRDefault="004C296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965" w:rsidRDefault="004C29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B46" w:rsidRDefault="001B2B46" w:rsidP="009F2BD1">
      <w:pPr>
        <w:spacing w:after="0" w:line="240" w:lineRule="auto"/>
      </w:pPr>
      <w:r>
        <w:separator/>
      </w:r>
    </w:p>
  </w:footnote>
  <w:footnote w:type="continuationSeparator" w:id="0">
    <w:p w:rsidR="001B2B46" w:rsidRDefault="001B2B46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965" w:rsidRDefault="004C296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A0" w:firstRow="1" w:lastRow="0" w:firstColumn="1" w:lastColumn="0" w:noHBand="0" w:noVBand="0"/>
    </w:tblPr>
    <w:tblGrid>
      <w:gridCol w:w="8755"/>
      <w:gridCol w:w="1146"/>
    </w:tblGrid>
    <w:tr w:rsidR="004C2965" w:rsidRPr="000D4FC9" w:rsidTr="000D4FC9">
      <w:tc>
        <w:tcPr>
          <w:tcW w:w="8755" w:type="dxa"/>
          <w:vAlign w:val="center"/>
        </w:tcPr>
        <w:p w:rsidR="004C2965" w:rsidRPr="000D4FC9" w:rsidRDefault="004C2965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4C2965" w:rsidRPr="000D4FC9" w:rsidRDefault="004C2965" w:rsidP="00303C77">
          <w:pPr>
            <w:pStyle w:val="Nagwek"/>
            <w:rPr>
              <w:sz w:val="24"/>
              <w:szCs w:val="24"/>
            </w:rPr>
          </w:pPr>
          <w:r w:rsidRPr="00BC4C08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4C2965" w:rsidRPr="000D4FC9" w:rsidRDefault="004C2965" w:rsidP="000D4FC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90550" cy="59055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2965" w:rsidRPr="00180BEA" w:rsidRDefault="004C2965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965" w:rsidRDefault="004C29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030EF"/>
    <w:multiLevelType w:val="hybridMultilevel"/>
    <w:tmpl w:val="F6328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A2806A4"/>
    <w:multiLevelType w:val="hybridMultilevel"/>
    <w:tmpl w:val="00365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46820"/>
    <w:multiLevelType w:val="hybridMultilevel"/>
    <w:tmpl w:val="C15431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4041A"/>
    <w:multiLevelType w:val="hybridMultilevel"/>
    <w:tmpl w:val="A2BC9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B5457"/>
    <w:multiLevelType w:val="hybridMultilevel"/>
    <w:tmpl w:val="F1085C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81910"/>
    <w:multiLevelType w:val="hybridMultilevel"/>
    <w:tmpl w:val="00365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F5294"/>
    <w:multiLevelType w:val="hybridMultilevel"/>
    <w:tmpl w:val="DAA4815E"/>
    <w:lvl w:ilvl="0" w:tplc="39585DA4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BD1"/>
    <w:rsid w:val="000164A4"/>
    <w:rsid w:val="0002162B"/>
    <w:rsid w:val="00023811"/>
    <w:rsid w:val="00032DBD"/>
    <w:rsid w:val="00063B6F"/>
    <w:rsid w:val="000667B4"/>
    <w:rsid w:val="000A26A2"/>
    <w:rsid w:val="000D4FC9"/>
    <w:rsid w:val="000E77D8"/>
    <w:rsid w:val="00104278"/>
    <w:rsid w:val="00111DE2"/>
    <w:rsid w:val="00124085"/>
    <w:rsid w:val="00141EDB"/>
    <w:rsid w:val="001532B3"/>
    <w:rsid w:val="00180BEA"/>
    <w:rsid w:val="001B2B46"/>
    <w:rsid w:val="001B5894"/>
    <w:rsid w:val="001C0034"/>
    <w:rsid w:val="001F589F"/>
    <w:rsid w:val="00214B14"/>
    <w:rsid w:val="00277667"/>
    <w:rsid w:val="002943A6"/>
    <w:rsid w:val="002A0030"/>
    <w:rsid w:val="002B4017"/>
    <w:rsid w:val="002E59C4"/>
    <w:rsid w:val="00303C77"/>
    <w:rsid w:val="00316076"/>
    <w:rsid w:val="0038520D"/>
    <w:rsid w:val="003C1032"/>
    <w:rsid w:val="003D482E"/>
    <w:rsid w:val="003F2CF1"/>
    <w:rsid w:val="003F5730"/>
    <w:rsid w:val="004135D6"/>
    <w:rsid w:val="00423F30"/>
    <w:rsid w:val="00427B80"/>
    <w:rsid w:val="00446D8F"/>
    <w:rsid w:val="00455585"/>
    <w:rsid w:val="004760B0"/>
    <w:rsid w:val="004A1EDD"/>
    <w:rsid w:val="004C2965"/>
    <w:rsid w:val="00523E79"/>
    <w:rsid w:val="00535999"/>
    <w:rsid w:val="0053702A"/>
    <w:rsid w:val="005633DF"/>
    <w:rsid w:val="005764FC"/>
    <w:rsid w:val="00581BEC"/>
    <w:rsid w:val="005D05CD"/>
    <w:rsid w:val="005F3D61"/>
    <w:rsid w:val="00604BDE"/>
    <w:rsid w:val="00607E29"/>
    <w:rsid w:val="00612E6D"/>
    <w:rsid w:val="00680DE7"/>
    <w:rsid w:val="00682DE3"/>
    <w:rsid w:val="006A1013"/>
    <w:rsid w:val="006B7E86"/>
    <w:rsid w:val="006D30AB"/>
    <w:rsid w:val="006E4E6D"/>
    <w:rsid w:val="006F5035"/>
    <w:rsid w:val="006F519F"/>
    <w:rsid w:val="00721F34"/>
    <w:rsid w:val="007637BE"/>
    <w:rsid w:val="0077528A"/>
    <w:rsid w:val="00780728"/>
    <w:rsid w:val="007949A9"/>
    <w:rsid w:val="007B250F"/>
    <w:rsid w:val="007D2415"/>
    <w:rsid w:val="007D49C3"/>
    <w:rsid w:val="00813D30"/>
    <w:rsid w:val="00881184"/>
    <w:rsid w:val="008C2457"/>
    <w:rsid w:val="008E0016"/>
    <w:rsid w:val="00924850"/>
    <w:rsid w:val="0092676F"/>
    <w:rsid w:val="009437BB"/>
    <w:rsid w:val="00944C91"/>
    <w:rsid w:val="00950D60"/>
    <w:rsid w:val="00987EA1"/>
    <w:rsid w:val="00994A8C"/>
    <w:rsid w:val="009D6CD2"/>
    <w:rsid w:val="009F2BD1"/>
    <w:rsid w:val="00A1393C"/>
    <w:rsid w:val="00AF148B"/>
    <w:rsid w:val="00B021FC"/>
    <w:rsid w:val="00B04D79"/>
    <w:rsid w:val="00B3383F"/>
    <w:rsid w:val="00B57486"/>
    <w:rsid w:val="00B61441"/>
    <w:rsid w:val="00B76A0E"/>
    <w:rsid w:val="00BC4C08"/>
    <w:rsid w:val="00BC6064"/>
    <w:rsid w:val="00BF3CE7"/>
    <w:rsid w:val="00C47F68"/>
    <w:rsid w:val="00C623A1"/>
    <w:rsid w:val="00C85C39"/>
    <w:rsid w:val="00CA471A"/>
    <w:rsid w:val="00D115F7"/>
    <w:rsid w:val="00D20A6A"/>
    <w:rsid w:val="00D518DD"/>
    <w:rsid w:val="00D5704E"/>
    <w:rsid w:val="00D755AA"/>
    <w:rsid w:val="00DB1C4C"/>
    <w:rsid w:val="00DB43A3"/>
    <w:rsid w:val="00DC7532"/>
    <w:rsid w:val="00DE48C5"/>
    <w:rsid w:val="00E105CB"/>
    <w:rsid w:val="00E16E95"/>
    <w:rsid w:val="00E34685"/>
    <w:rsid w:val="00E91457"/>
    <w:rsid w:val="00EA6E4C"/>
    <w:rsid w:val="00EB29FE"/>
    <w:rsid w:val="00ED5C5A"/>
    <w:rsid w:val="00EF2010"/>
    <w:rsid w:val="00F45859"/>
    <w:rsid w:val="00F766D5"/>
    <w:rsid w:val="00F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0E57B9"/>
  <w15:docId w15:val="{C58EEC49-CCC6-4A15-95F4-8112420C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1184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359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760B0"/>
    <w:pPr>
      <w:ind w:left="720"/>
      <w:contextualSpacing/>
    </w:pPr>
    <w:rPr>
      <w:rFonts w:eastAsia="Times New Roman"/>
    </w:rPr>
  </w:style>
  <w:style w:type="character" w:customStyle="1" w:styleId="object">
    <w:name w:val="object"/>
    <w:uiPriority w:val="99"/>
    <w:rsid w:val="004760B0"/>
    <w:rPr>
      <w:rFonts w:ascii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427B8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B2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0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Alina Pruss</cp:lastModifiedBy>
  <cp:revision>3</cp:revision>
  <cp:lastPrinted>2022-03-09T09:39:00Z</cp:lastPrinted>
  <dcterms:created xsi:type="dcterms:W3CDTF">2022-04-27T07:05:00Z</dcterms:created>
  <dcterms:modified xsi:type="dcterms:W3CDTF">2022-04-27T07:09:00Z</dcterms:modified>
</cp:coreProperties>
</file>